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AD415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97D5B">
              <w:rPr>
                <w:spacing w:val="6"/>
                <w:szCs w:val="24"/>
              </w:rPr>
              <w:t>2022/00</w:t>
            </w:r>
            <w:r w:rsidR="00CD7627">
              <w:rPr>
                <w:spacing w:val="6"/>
                <w:szCs w:val="24"/>
              </w:rPr>
              <w:t>21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CD7627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CD7627">
              <w:rPr>
                <w:szCs w:val="24"/>
              </w:rPr>
              <w:t>İnşaat Malzemesi ve İşçilik Hizmet Alımı</w:t>
            </w:r>
            <w:bookmarkStart w:id="0" w:name="_GoBack"/>
            <w:bookmarkEnd w:id="0"/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CD762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AD415A">
              <w:rPr>
                <w:spacing w:val="-20"/>
                <w:szCs w:val="24"/>
              </w:rPr>
              <w:t>14.02</w:t>
            </w:r>
            <w:r w:rsidR="00497D5B">
              <w:rPr>
                <w:spacing w:val="-20"/>
                <w:szCs w:val="24"/>
              </w:rPr>
              <w:t>.2022</w:t>
            </w:r>
            <w:r w:rsidR="00F4052C">
              <w:rPr>
                <w:spacing w:val="-20"/>
                <w:szCs w:val="24"/>
              </w:rPr>
              <w:t xml:space="preserve"> </w:t>
            </w:r>
            <w:r w:rsidR="00AD415A">
              <w:rPr>
                <w:spacing w:val="-20"/>
                <w:szCs w:val="24"/>
              </w:rPr>
              <w:t>Pazartesi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CD7627">
              <w:rPr>
                <w:spacing w:val="-20"/>
                <w:szCs w:val="24"/>
              </w:rPr>
              <w:t>10:</w:t>
            </w:r>
            <w:r w:rsidR="00497D5B">
              <w:rPr>
                <w:spacing w:val="-20"/>
                <w:szCs w:val="24"/>
              </w:rPr>
              <w:t>30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CD762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AD415A">
              <w:rPr>
                <w:spacing w:val="-20"/>
                <w:szCs w:val="24"/>
              </w:rPr>
              <w:t>14.02</w:t>
            </w:r>
            <w:r w:rsidR="00497D5B">
              <w:rPr>
                <w:spacing w:val="-20"/>
                <w:szCs w:val="24"/>
              </w:rPr>
              <w:t xml:space="preserve">.2022 </w:t>
            </w:r>
            <w:r w:rsidR="00AD415A">
              <w:rPr>
                <w:spacing w:val="-20"/>
                <w:szCs w:val="24"/>
              </w:rPr>
              <w:t>Pazartesi</w:t>
            </w:r>
            <w:r w:rsidR="00497D5B">
              <w:rPr>
                <w:spacing w:val="-20"/>
                <w:szCs w:val="24"/>
              </w:rPr>
              <w:t xml:space="preserve"> </w:t>
            </w:r>
            <w:r w:rsidR="00AD415A">
              <w:rPr>
                <w:spacing w:val="-20"/>
                <w:szCs w:val="24"/>
              </w:rPr>
              <w:t xml:space="preserve">günü, saat </w:t>
            </w:r>
            <w:r w:rsidR="00CD7627">
              <w:rPr>
                <w:spacing w:val="-20"/>
                <w:szCs w:val="24"/>
              </w:rPr>
              <w:t>10:30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497D5B" w:rsidP="00681361">
            <w:pPr>
              <w:jc w:val="both"/>
            </w:pPr>
            <w:r>
              <w:t>İsteklinin 2019 ve 2020</w:t>
            </w:r>
            <w:r w:rsidR="003030FB" w:rsidRPr="003030FB">
              <w:t xml:space="preserve">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A380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270A40" w:rsidRDefault="002A3804" w:rsidP="0011755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D84F75" w:rsidRDefault="002A3804" w:rsidP="00117550">
            <w:pPr>
              <w:rPr>
                <w:szCs w:val="24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18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97D5B"/>
    <w:rsid w:val="004B35CD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AD415A"/>
    <w:rsid w:val="00BE1C67"/>
    <w:rsid w:val="00C36B29"/>
    <w:rsid w:val="00C715E6"/>
    <w:rsid w:val="00C90252"/>
    <w:rsid w:val="00CD3E6C"/>
    <w:rsid w:val="00CD7627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7908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46</cp:revision>
  <cp:lastPrinted>2019-02-26T11:02:00Z</cp:lastPrinted>
  <dcterms:created xsi:type="dcterms:W3CDTF">2019-02-26T08:51:00Z</dcterms:created>
  <dcterms:modified xsi:type="dcterms:W3CDTF">2022-02-10T14:36:00Z</dcterms:modified>
</cp:coreProperties>
</file>